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3C" w:rsidRPr="00460A88" w:rsidRDefault="005E283C" w:rsidP="005E283C">
      <w:pPr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ДОГОВОР АРЕНДЫ №</w:t>
      </w:r>
    </w:p>
    <w:p w:rsidR="005E283C" w:rsidRPr="00460A88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земельного участка сельскохозяйственного назначения,</w:t>
      </w:r>
    </w:p>
    <w:p w:rsidR="005E283C" w:rsidRPr="00794387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находящегося в собственности Шпаковского муниципального района Ставропольского края</w:t>
      </w:r>
    </w:p>
    <w:p w:rsidR="005E283C" w:rsidRPr="00794387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г. Михайловск</w:t>
      </w:r>
      <w:r w:rsidRPr="005E28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460A88">
        <w:rPr>
          <w:rFonts w:ascii="Times New Roman" w:hAnsi="Times New Roman" w:cs="Times New Roman"/>
          <w:sz w:val="26"/>
          <w:szCs w:val="26"/>
        </w:rPr>
        <w:t>"___" ______ 20 13 г.</w:t>
      </w:r>
    </w:p>
    <w:p w:rsidR="005E283C" w:rsidRPr="005E283C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0A88">
        <w:rPr>
          <w:rFonts w:ascii="Times New Roman" w:hAnsi="Times New Roman" w:cs="Times New Roman"/>
          <w:sz w:val="26"/>
          <w:szCs w:val="26"/>
        </w:rPr>
        <w:t>На основании протокола о результатах торгов по продаже права на заключение договора аренды земельного участка комитет имущественных и земельных отношений администрации Шпаковского муниципального района Ставропольского края в лице председателя, действующего на основании Положения, именуемый в дальнейшем «Арендодатель», и (гражданин или юридическое лицо), именуемый в дальнейшем «Арендатор», и именуемые в дальнейшем «Стороны», заключили настоящий договор (далее - Договор) о нижеследующем:</w:t>
      </w:r>
      <w:proofErr w:type="gramEnd"/>
    </w:p>
    <w:p w:rsidR="005E283C" w:rsidRPr="00794387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5E283C" w:rsidRPr="00794387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1.1. Арендодатель предоставляет, а Арендатор принимает в аренду земельный участок из земель сельскохозяйственного назначения, находящийся в собственности Шпаковского муниципального района Ставропольского края, (кадастровый номер, площадь, местоположение земельного участка) (далее - Участок), для сельскохозяйственного производства, в границах, указанных в кадастровом паспорте земельного участка.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1.2. Обременения на Участок: _________.</w:t>
      </w:r>
    </w:p>
    <w:p w:rsidR="005E283C" w:rsidRPr="005E283C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2. Срок Договора</w:t>
      </w:r>
    </w:p>
    <w:p w:rsidR="005E283C" w:rsidRPr="00460A88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2.1. Срок аренды Участка устанавливается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________ по ___________.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2.2. Договор вступает в силу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даты его государственной регистрации в Управлении Федеральной службы государственной регистрации, кадастра и картографии по Ставропольскому краю.</w:t>
      </w:r>
    </w:p>
    <w:p w:rsidR="005E283C" w:rsidRPr="00794387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3. Размер и условия внесения арендной платы</w:t>
      </w:r>
    </w:p>
    <w:p w:rsidR="005E283C" w:rsidRPr="00794387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3.1. Годовой размер арендной платы за Участок составляет _____ рублей (сумма цифрами и прописью).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3.2. Арендатор перечисляет арендную плату равными долями  ежеквартально до 10 числа последнего месяца квартала.</w:t>
      </w:r>
    </w:p>
    <w:p w:rsidR="005E283C" w:rsidRPr="006B531B" w:rsidRDefault="005E283C" w:rsidP="005E283C">
      <w:pP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3.3. </w:t>
      </w:r>
      <w:r w:rsidRPr="006B531B">
        <w:rPr>
          <w:rFonts w:ascii="Times New Roman" w:eastAsia="Times New Roman" w:hAnsi="Times New Roman" w:cs="Times New Roman"/>
          <w:color w:val="auto"/>
          <w:sz w:val="28"/>
          <w:szCs w:val="28"/>
        </w:rPr>
        <w:t>Арендная плата вносится</w:t>
      </w:r>
      <w:r w:rsidRPr="006B531B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Арендатором путем перечисления</w:t>
      </w:r>
      <w:r w:rsidRPr="006B53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расчетный  счет 40101810300000010005 в ГРКЦ ГУ Банка России по Ставропольскому краю г. Ставрополь БИК 040702001 Управления Федерального Казначейства по Ставропольскому краю (Комитет имущественных и земельных отношений администрации Шпаковского муниципального района Ставропольского края) ИНН 2623018056 КПП 262301001 КБК 502 111050131 00000 120 ОКАТО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территории</w:t>
      </w:r>
      <w:r w:rsidRPr="006B531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5E283C" w:rsidRPr="00794387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lastRenderedPageBreak/>
        <w:t>4. Права и обязанности Сторон</w:t>
      </w:r>
    </w:p>
    <w:p w:rsidR="005E283C" w:rsidRPr="00460A88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 Арендодатель имеет право: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 На досрочное расторжение Договора: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4.1.1.1. При использовании Арендатором Участка в целях, не предусмотренных Договором;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4.1.1.2. При неиспользовании Арендатором Участка в соответствии с целями, указанными в Договоре, в течение одного года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с даты вступления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Договора в силу.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4.1.1.3. При невнесении арендной платы более двух раз подряд по истечении установленного срока платежа, указанного в пункте 3.2 Договора;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4.1.1.4. При нарушении условий пункт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460A88">
        <w:rPr>
          <w:rFonts w:ascii="Times New Roman" w:hAnsi="Times New Roman" w:cs="Times New Roman"/>
          <w:sz w:val="26"/>
          <w:szCs w:val="26"/>
        </w:rPr>
        <w:t xml:space="preserve"> 4.4.10</w:t>
      </w:r>
      <w:r>
        <w:rPr>
          <w:rFonts w:ascii="Times New Roman" w:hAnsi="Times New Roman" w:cs="Times New Roman"/>
          <w:sz w:val="26"/>
          <w:szCs w:val="26"/>
        </w:rPr>
        <w:t xml:space="preserve"> и 4.4.12.</w:t>
      </w:r>
      <w:r w:rsidRPr="00460A88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4.2. Арендодатель обязан: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4.2.1. Не вмешиваться в деятельность Арендатора, связанную с использованием Участка, если она соответствует условиям Договора и законодательству Российской Федерации и Ставропольского края.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4.3. Арендатор имеет право:</w:t>
      </w:r>
    </w:p>
    <w:p w:rsidR="005E283C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4.3.1. Использовать Участок на условиях, установленных Договором.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4.3.2. За свой счет, без права требования компенсации расходов, в соответствии с природоохранительными требованиями использования земельных участков проводить оросительные, осушительные, культурно-технические и другие мелиоративные работы.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 Арендатор обязан: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4.4.1. Нести бремя содержания Участка.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- как природному объекту.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4.4.3. С момента заключения Договора обеспечить Арендодателю доступ на Участок для проведения проверки и его осмотра.</w:t>
      </w:r>
    </w:p>
    <w:p w:rsidR="005E283C" w:rsidRPr="000313C4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4.4.4. </w:t>
      </w:r>
      <w:r>
        <w:rPr>
          <w:rFonts w:ascii="Times New Roman" w:hAnsi="Times New Roman" w:cs="Times New Roman"/>
          <w:sz w:val="26"/>
          <w:szCs w:val="26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 </w:t>
      </w:r>
      <w:r w:rsidRPr="000313C4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допускать действий, приводящих к ухудшению экологической обстановки на используемом Участке и прилегающих к нему территориях.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4.4.5. Соблюдать Правила рационального использования земель сельскохозяйственного назначения в Ставропольском крае, утвержденные постановлением Правительства Ставропольского края от 07 сентября 2010 г. № 299-п: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1) проводить почвенное и агрохимическое обследование земельных участков из земель сельскохозяйственного назначения с привлечением специализированных организаций не реже одного раза в 5 лет;</w:t>
      </w:r>
    </w:p>
    <w:p w:rsidR="005E283C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lastRenderedPageBreak/>
        <w:t>2) ежегодно вносить на 1 га посевной площади под сельскохозяйственные культуры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60A88">
        <w:rPr>
          <w:rFonts w:ascii="Times New Roman" w:hAnsi="Times New Roman" w:cs="Times New Roman"/>
          <w:sz w:val="26"/>
          <w:szCs w:val="26"/>
        </w:rPr>
        <w:t xml:space="preserve"> в зон</w:t>
      </w:r>
      <w:r>
        <w:rPr>
          <w:rFonts w:ascii="Times New Roman" w:hAnsi="Times New Roman" w:cs="Times New Roman"/>
          <w:sz w:val="26"/>
          <w:szCs w:val="26"/>
        </w:rPr>
        <w:t xml:space="preserve">е неустойчивого увлажнения Ставропольского края – не менее 40-72 кг/га </w:t>
      </w:r>
      <w:r w:rsidRPr="00460A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минеральных</w:t>
      </w:r>
      <w:r w:rsidRPr="00460A88">
        <w:rPr>
          <w:rFonts w:ascii="Times New Roman" w:hAnsi="Times New Roman" w:cs="Times New Roman"/>
          <w:sz w:val="26"/>
          <w:szCs w:val="26"/>
        </w:rPr>
        <w:t xml:space="preserve"> удобрений</w:t>
      </w:r>
      <w:r>
        <w:rPr>
          <w:rFonts w:ascii="Times New Roman" w:hAnsi="Times New Roman" w:cs="Times New Roman"/>
          <w:sz w:val="26"/>
          <w:szCs w:val="26"/>
        </w:rPr>
        <w:t xml:space="preserve"> в действующем веществе; 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3) ежегодно вносить на 1 га посевной площади под сельскохозяйственные культуры в зонах неустойчивого и достаточного увлажнения Ставропольского края - не менее 1,5 тонны органических удобрений;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4) для предотвращения деградации земель сельскохозяйственного назначения использовать в структуре посевных площадей один из следующих элементов </w:t>
      </w:r>
      <w:proofErr w:type="spellStart"/>
      <w:r w:rsidRPr="00460A88">
        <w:rPr>
          <w:rFonts w:ascii="Times New Roman" w:hAnsi="Times New Roman" w:cs="Times New Roman"/>
          <w:sz w:val="26"/>
          <w:szCs w:val="26"/>
        </w:rPr>
        <w:t>биологизации</w:t>
      </w:r>
      <w:proofErr w:type="spellEnd"/>
      <w:r w:rsidRPr="00460A88">
        <w:rPr>
          <w:rFonts w:ascii="Times New Roman" w:hAnsi="Times New Roman" w:cs="Times New Roman"/>
          <w:sz w:val="26"/>
          <w:szCs w:val="26"/>
        </w:rPr>
        <w:t xml:space="preserve"> земледелия: многолетние травы, занятые и </w:t>
      </w:r>
      <w:proofErr w:type="spellStart"/>
      <w:r w:rsidRPr="00460A88">
        <w:rPr>
          <w:rFonts w:ascii="Times New Roman" w:hAnsi="Times New Roman" w:cs="Times New Roman"/>
          <w:sz w:val="26"/>
          <w:szCs w:val="26"/>
        </w:rPr>
        <w:t>сидеральные</w:t>
      </w:r>
      <w:proofErr w:type="spellEnd"/>
      <w:r w:rsidRPr="00460A88">
        <w:rPr>
          <w:rFonts w:ascii="Times New Roman" w:hAnsi="Times New Roman" w:cs="Times New Roman"/>
          <w:sz w:val="26"/>
          <w:szCs w:val="26"/>
        </w:rPr>
        <w:t xml:space="preserve"> пары, </w:t>
      </w:r>
      <w:proofErr w:type="spellStart"/>
      <w:r w:rsidRPr="00460A88">
        <w:rPr>
          <w:rFonts w:ascii="Times New Roman" w:hAnsi="Times New Roman" w:cs="Times New Roman"/>
          <w:sz w:val="26"/>
          <w:szCs w:val="26"/>
        </w:rPr>
        <w:t>сидеральные</w:t>
      </w:r>
      <w:proofErr w:type="spellEnd"/>
      <w:r w:rsidRPr="00460A88">
        <w:rPr>
          <w:rFonts w:ascii="Times New Roman" w:hAnsi="Times New Roman" w:cs="Times New Roman"/>
          <w:sz w:val="26"/>
          <w:szCs w:val="26"/>
        </w:rPr>
        <w:t xml:space="preserve"> культуры в пожнивных и </w:t>
      </w:r>
      <w:proofErr w:type="spellStart"/>
      <w:r w:rsidRPr="00460A88">
        <w:rPr>
          <w:rFonts w:ascii="Times New Roman" w:hAnsi="Times New Roman" w:cs="Times New Roman"/>
          <w:sz w:val="26"/>
          <w:szCs w:val="26"/>
        </w:rPr>
        <w:t>поукосных</w:t>
      </w:r>
      <w:proofErr w:type="spellEnd"/>
      <w:r w:rsidRPr="00460A88">
        <w:rPr>
          <w:rFonts w:ascii="Times New Roman" w:hAnsi="Times New Roman" w:cs="Times New Roman"/>
          <w:sz w:val="26"/>
          <w:szCs w:val="26"/>
        </w:rPr>
        <w:t xml:space="preserve"> посевах, зернобобовые культуры, высоколиквидные сельскохозяйственные культуры других семейств (капустные, льновые);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5) выращивать подсолнечник на площади, не превышающей 17 процентов общей площади пашни, а в случае полной гибели посевов озимых культур - на площади, не превышающей 25 процентов общей площади пашни;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460A88">
        <w:rPr>
          <w:rFonts w:ascii="Times New Roman" w:hAnsi="Times New Roman" w:cs="Times New Roman"/>
          <w:sz w:val="26"/>
          <w:szCs w:val="26"/>
        </w:rPr>
        <w:t>) не допускать сжигания стерни и пожнивных остатков в границах землепользования;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60A88">
        <w:rPr>
          <w:rFonts w:ascii="Times New Roman" w:hAnsi="Times New Roman" w:cs="Times New Roman"/>
          <w:sz w:val="26"/>
          <w:szCs w:val="26"/>
        </w:rPr>
        <w:t>) использовать семена сортов и гибридов сельскохозяйственных культур высоких репродукций, адаптированных к условиям почвенно-климатических зон Ставропольского края;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460A88">
        <w:rPr>
          <w:rFonts w:ascii="Times New Roman" w:hAnsi="Times New Roman" w:cs="Times New Roman"/>
          <w:sz w:val="26"/>
          <w:szCs w:val="26"/>
        </w:rPr>
        <w:t xml:space="preserve">) соблюдать научно обоснованные сроки проведения сортосмены и </w:t>
      </w:r>
      <w:proofErr w:type="spellStart"/>
      <w:r w:rsidRPr="00460A88">
        <w:rPr>
          <w:rFonts w:ascii="Times New Roman" w:hAnsi="Times New Roman" w:cs="Times New Roman"/>
          <w:sz w:val="26"/>
          <w:szCs w:val="26"/>
        </w:rPr>
        <w:t>сортообновления</w:t>
      </w:r>
      <w:proofErr w:type="spellEnd"/>
      <w:r w:rsidRPr="00460A88">
        <w:rPr>
          <w:rFonts w:ascii="Times New Roman" w:hAnsi="Times New Roman" w:cs="Times New Roman"/>
          <w:sz w:val="26"/>
          <w:szCs w:val="26"/>
        </w:rPr>
        <w:t xml:space="preserve"> по каждому виду сельскохозяйственных культур;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460A88">
        <w:rPr>
          <w:rFonts w:ascii="Times New Roman" w:hAnsi="Times New Roman" w:cs="Times New Roman"/>
          <w:sz w:val="26"/>
          <w:szCs w:val="26"/>
        </w:rPr>
        <w:t>) проводить фитосанитарные мероприятия по обеззараживанию семян, борьбе с сорной и карантинной растительностью, болезнями и вредителями сельскохозяйственных культур.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4.4.6. Своевременно и полностью выплачивать Арендодателю арендную плату в размере и порядке, определяемом Договором и последующими изменениями и дополнениями к нему и представлять Арендодателю платежные поручения (квитанции) с подлинной отметкой банка об уплате арендной платы.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4.4.7.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4.4.8. После окончания срока действия договора передать Участок Арендодателю в состоянии и качестве не хуже первоначального.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4.4.9. Письменно в десятидневный срок уведомить Арендодателя об изменении своих реквизитов.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4.4.10. После подписания Договора и изменений к нему в месячный срок представить его (их) на государственную регистрацию в Управление Федеральной службы государственной регистрации, кадастра и картографии по Ставропольскому краю.</w:t>
      </w:r>
    </w:p>
    <w:p w:rsidR="005E283C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4.4.11. Арендатор в течени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года с момента регистрации договора аренды обязан оформить в пользование лесополосы, находящиеся в границах арендуемых им земельных участков.</w:t>
      </w:r>
    </w:p>
    <w:p w:rsidR="005E283C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4.4.12.</w:t>
      </w:r>
      <w:r w:rsidRPr="004C5F18">
        <w:rPr>
          <w:rFonts w:ascii="Times New Roman" w:hAnsi="Times New Roman" w:cs="Times New Roman"/>
          <w:sz w:val="26"/>
          <w:szCs w:val="26"/>
        </w:rPr>
        <w:t xml:space="preserve"> С согласия Арендодателя сдавать Участок в субаренду, а также передавать свои права и обязанности по договору третьим лицам. </w:t>
      </w:r>
    </w:p>
    <w:p w:rsidR="005E283C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4.4.13. Сохранять межевые, геодезические и другие специальные знаки, установленные на земельных участках в соответствии с законодательством.</w:t>
      </w:r>
    </w:p>
    <w:p w:rsidR="005E283C" w:rsidRPr="00794387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5E283C" w:rsidRPr="00460A88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5.2. За нарушение срока внесения арендной платы по Договору, Арендатор выплачивает Арендодателю пени из расчета 0,1% от размера невнесенной арендной платы за каждый календарный день просрочки. Пени перечисляются в порядке, предусмотренном пунктом 3.3 Договора.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5E283C" w:rsidRPr="00794387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6. Изменение, расторжение и прекращение Договора</w:t>
      </w:r>
    </w:p>
    <w:p w:rsidR="005E283C" w:rsidRPr="00794387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6.1. Все изменения и дополнения к Договору оформляются Сторонами в письменной форме.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6.2.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Арендодателя по решению суда в случаях, указанных в пункте 4.1.1 Договора, на основании и в порядке, установленном гражданским законодательством, либо по согласию Сторон.</w:t>
      </w:r>
    </w:p>
    <w:p w:rsidR="005E283C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6.3. При прекращении Договора Арендатор обязан вернуть Арендодателю Участок в надлежащем состоянии.</w:t>
      </w:r>
    </w:p>
    <w:p w:rsidR="005E283C" w:rsidRPr="00794387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7. Особые условия Договора</w:t>
      </w:r>
    </w:p>
    <w:p w:rsidR="005E283C" w:rsidRPr="00460A88" w:rsidRDefault="005E283C" w:rsidP="005E283C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7.1. Расходы по государственной регистрации Договора, а также изменений и дополнений к нему возлагаются на Арендатора.</w:t>
      </w:r>
    </w:p>
    <w:p w:rsidR="005E283C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7.2.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Ставропольскому краю.</w:t>
      </w:r>
    </w:p>
    <w:p w:rsidR="005E283C" w:rsidRPr="00460A88" w:rsidRDefault="005E283C" w:rsidP="005E28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E283C" w:rsidRPr="00460A88" w:rsidRDefault="005E283C" w:rsidP="005E283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60A88">
        <w:rPr>
          <w:rFonts w:ascii="Times New Roman" w:hAnsi="Times New Roman" w:cs="Times New Roman"/>
          <w:sz w:val="26"/>
          <w:szCs w:val="26"/>
        </w:rPr>
        <w:t>8. Реквизиты Сторон</w:t>
      </w:r>
    </w:p>
    <w:p w:rsidR="005E283C" w:rsidRPr="00460A88" w:rsidRDefault="005E283C" w:rsidP="005E283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E283C" w:rsidRPr="00460A88" w:rsidTr="00E24FC0">
        <w:trPr>
          <w:tblCellSpacing w:w="0" w:type="dxa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794387" w:rsidRDefault="005E283C" w:rsidP="00E24F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b/>
                <w:sz w:val="26"/>
                <w:szCs w:val="26"/>
              </w:rPr>
              <w:t>Арендодатель:</w:t>
            </w:r>
          </w:p>
          <w:p w:rsidR="005E283C" w:rsidRPr="00794387" w:rsidRDefault="005E283C" w:rsidP="00E24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>Комитет имущественных и земельных отношений администрации Шпаковского муниципального района</w:t>
            </w: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>Ставропольского края</w:t>
            </w:r>
          </w:p>
          <w:p w:rsidR="005E283C" w:rsidRPr="00794387" w:rsidRDefault="005E283C" w:rsidP="00E24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83C" w:rsidRPr="00794387" w:rsidRDefault="005E283C" w:rsidP="00E24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83C" w:rsidRPr="00794387" w:rsidRDefault="005E283C" w:rsidP="00E24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83C" w:rsidRPr="00460A88" w:rsidRDefault="005E283C" w:rsidP="00E24F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460A88" w:rsidRDefault="005E283C" w:rsidP="00E24F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0A88">
              <w:rPr>
                <w:rFonts w:ascii="Times New Roman" w:hAnsi="Times New Roman" w:cs="Times New Roman"/>
                <w:b/>
                <w:sz w:val="26"/>
                <w:szCs w:val="26"/>
              </w:rPr>
              <w:t>Арендатор:</w:t>
            </w: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E283C" w:rsidRPr="00460A88" w:rsidRDefault="005E283C" w:rsidP="00E24F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E283C" w:rsidRPr="00460A88" w:rsidRDefault="005E283C" w:rsidP="00E24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Арендатор</w:t>
            </w:r>
          </w:p>
        </w:tc>
      </w:tr>
    </w:tbl>
    <w:p w:rsidR="005E283C" w:rsidRPr="00BA08E0" w:rsidRDefault="005E283C" w:rsidP="005E283C">
      <w:pPr>
        <w:ind w:firstLine="567"/>
        <w:rPr>
          <w:rFonts w:ascii="Times New Roman" w:hAnsi="Times New Roman" w:cs="Times New Roman"/>
        </w:rPr>
      </w:pPr>
    </w:p>
    <w:p w:rsidR="005E283C" w:rsidRPr="00BA08E0" w:rsidRDefault="005E283C" w:rsidP="005E283C">
      <w:pPr>
        <w:ind w:firstLine="567"/>
        <w:rPr>
          <w:rFonts w:ascii="Times New Roman" w:hAnsi="Times New Roman" w:cs="Times New Roman"/>
        </w:rPr>
      </w:pPr>
    </w:p>
    <w:p w:rsidR="005E283C" w:rsidRDefault="005E283C" w:rsidP="005E283C">
      <w:pPr>
        <w:ind w:firstLine="567"/>
        <w:jc w:val="right"/>
        <w:rPr>
          <w:rFonts w:ascii="Times New Roman" w:hAnsi="Times New Roman" w:cs="Times New Roman"/>
        </w:rPr>
      </w:pPr>
    </w:p>
    <w:p w:rsidR="005E283C" w:rsidRDefault="005E283C" w:rsidP="005E283C">
      <w:pPr>
        <w:rPr>
          <w:rFonts w:ascii="Times New Roman" w:hAnsi="Times New Roman" w:cs="Times New Roman"/>
        </w:rPr>
      </w:pPr>
    </w:p>
    <w:p w:rsidR="005E283C" w:rsidRPr="00BA08E0" w:rsidRDefault="005E283C" w:rsidP="005E283C">
      <w:pPr>
        <w:ind w:firstLine="567"/>
        <w:jc w:val="right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Приложение</w:t>
      </w:r>
    </w:p>
    <w:p w:rsidR="005E283C" w:rsidRPr="00BA08E0" w:rsidRDefault="005E283C" w:rsidP="005E283C">
      <w:pPr>
        <w:ind w:firstLine="567"/>
        <w:jc w:val="right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к договору аренды земельного участка </w:t>
      </w:r>
      <w:proofErr w:type="gramStart"/>
      <w:r w:rsidRPr="00BA08E0">
        <w:rPr>
          <w:rFonts w:ascii="Times New Roman" w:hAnsi="Times New Roman" w:cs="Times New Roman"/>
        </w:rPr>
        <w:t>от</w:t>
      </w:r>
      <w:proofErr w:type="gramEnd"/>
      <w:r w:rsidRPr="00BA08E0">
        <w:rPr>
          <w:rFonts w:ascii="Times New Roman" w:hAnsi="Times New Roman" w:cs="Times New Roman"/>
        </w:rPr>
        <w:t xml:space="preserve"> ________ № _</w:t>
      </w:r>
    </w:p>
    <w:p w:rsidR="005E283C" w:rsidRPr="00BA08E0" w:rsidRDefault="005E283C" w:rsidP="005E283C">
      <w:pPr>
        <w:ind w:firstLine="567"/>
        <w:rPr>
          <w:rFonts w:ascii="Times New Roman" w:hAnsi="Times New Roman" w:cs="Times New Roman"/>
        </w:rPr>
      </w:pPr>
    </w:p>
    <w:p w:rsidR="005E283C" w:rsidRPr="00BA08E0" w:rsidRDefault="005E283C" w:rsidP="005E283C">
      <w:pPr>
        <w:ind w:firstLine="567"/>
        <w:rPr>
          <w:rFonts w:ascii="Times New Roman" w:hAnsi="Times New Roman" w:cs="Times New Roman"/>
        </w:rPr>
      </w:pPr>
    </w:p>
    <w:p w:rsidR="005E283C" w:rsidRPr="00BA08E0" w:rsidRDefault="005E283C" w:rsidP="005E283C">
      <w:pPr>
        <w:ind w:firstLine="567"/>
        <w:rPr>
          <w:rFonts w:ascii="Times New Roman" w:hAnsi="Times New Roman" w:cs="Times New Roman"/>
        </w:rPr>
      </w:pPr>
    </w:p>
    <w:p w:rsidR="005E283C" w:rsidRPr="00BA08E0" w:rsidRDefault="005E283C" w:rsidP="005E283C">
      <w:pPr>
        <w:jc w:val="center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АКТ ПРИЕМА-ПЕРЕДАЧИ ЗЕМЕЛЬНОГО УЧАСТКА СЕЛЬСКОХОЗЯЙСТВЕННОГО НАЗНАЧЕНИЯ, НАХОДЯЩЕГОСЯ В СОБСТВЕННОСТИ ШПАКОВСКОГО МУНИЦИПАЛЬНОГО РАЙОНА СТАВРОПОЛЬСКОГО КРАЯ</w:t>
      </w:r>
    </w:p>
    <w:p w:rsidR="005E283C" w:rsidRPr="00BA08E0" w:rsidRDefault="005E283C" w:rsidP="005E283C">
      <w:pPr>
        <w:ind w:firstLine="567"/>
        <w:rPr>
          <w:rFonts w:ascii="Times New Roman" w:hAnsi="Times New Roman" w:cs="Times New Roman"/>
        </w:rPr>
      </w:pPr>
    </w:p>
    <w:p w:rsidR="005E283C" w:rsidRPr="00BA08E0" w:rsidRDefault="005E283C" w:rsidP="005E283C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BA08E0">
        <w:rPr>
          <w:rFonts w:ascii="Times New Roman" w:hAnsi="Times New Roman" w:cs="Times New Roman"/>
        </w:rPr>
        <w:t>Комитет имущественных и земельных отношений администрации Шпаковского муниципального района Ставропольского края в лице председателя передает, а (гражданин или юридическое лицо) принимает в аренду земельный участок из земель сельскохозяйственного назначения, находящийся в собственности Шпаковского муниципального района  Ставропольского края, (кадастровый номер, площадь, местоположение земельного участка), для сельскохозяйственного производства, в границах, указанных в кадастровом паспорте земельного участка.</w:t>
      </w:r>
      <w:proofErr w:type="gramEnd"/>
    </w:p>
    <w:p w:rsidR="005E283C" w:rsidRPr="00BA08E0" w:rsidRDefault="005E283C" w:rsidP="005E283C">
      <w:pPr>
        <w:ind w:firstLine="567"/>
        <w:jc w:val="both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 Земельный участок, подлежащий передаче в аренду, находится в удовлетворительном состоянии.</w:t>
      </w:r>
    </w:p>
    <w:p w:rsidR="005E283C" w:rsidRPr="00794387" w:rsidRDefault="005E283C" w:rsidP="005E283C">
      <w:pPr>
        <w:ind w:firstLine="567"/>
        <w:jc w:val="center"/>
        <w:rPr>
          <w:rFonts w:ascii="Times New Roman" w:hAnsi="Times New Roman" w:cs="Times New Roman"/>
        </w:rPr>
      </w:pPr>
    </w:p>
    <w:p w:rsidR="005E283C" w:rsidRDefault="005E283C" w:rsidP="005E283C">
      <w:pPr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Подписи с</w:t>
      </w:r>
      <w:r w:rsidRPr="00BA08E0">
        <w:rPr>
          <w:rFonts w:ascii="Times New Roman" w:hAnsi="Times New Roman" w:cs="Times New Roman"/>
        </w:rPr>
        <w:t>торон</w:t>
      </w:r>
    </w:p>
    <w:p w:rsidR="005E283C" w:rsidRDefault="005E283C" w:rsidP="005E283C">
      <w:pPr>
        <w:ind w:firstLine="567"/>
        <w:jc w:val="center"/>
        <w:rPr>
          <w:rFonts w:ascii="Times New Roman" w:hAnsi="Times New Roman" w:cs="Times New Roman"/>
          <w:lang w:val="en-US"/>
        </w:rPr>
      </w:pPr>
    </w:p>
    <w:tbl>
      <w:tblPr>
        <w:tblW w:w="9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4482"/>
        <w:gridCol w:w="60"/>
        <w:gridCol w:w="2760"/>
      </w:tblGrid>
      <w:tr w:rsidR="005E283C" w:rsidRPr="00BA08E0" w:rsidTr="00E24FC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E283C" w:rsidRPr="00BA08E0" w:rsidRDefault="005E283C" w:rsidP="00E24FC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E283C" w:rsidRPr="00BA08E0" w:rsidRDefault="005E283C" w:rsidP="00E24FC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E283C" w:rsidRPr="00BA08E0" w:rsidRDefault="005E283C" w:rsidP="00E24FC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E283C" w:rsidRPr="00BA08E0" w:rsidRDefault="005E283C" w:rsidP="00E24FC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5E283C" w:rsidRPr="00BA08E0" w:rsidTr="00E24FC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5E283C" w:rsidRPr="00BA08E0" w:rsidTr="00E24FC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  <w:r w:rsidRPr="00BA08E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5E283C" w:rsidRPr="00BA08E0" w:rsidTr="00E24FC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83C" w:rsidRPr="00BA08E0" w:rsidRDefault="005E283C" w:rsidP="00E24FC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5E283C" w:rsidRDefault="005E283C" w:rsidP="005E283C">
      <w:pPr>
        <w:ind w:firstLine="567"/>
        <w:jc w:val="center"/>
        <w:rPr>
          <w:rFonts w:ascii="Times New Roman" w:hAnsi="Times New Roman" w:cs="Times New Roman"/>
          <w:lang w:val="en-US"/>
        </w:rPr>
      </w:pPr>
    </w:p>
    <w:p w:rsidR="005E283C" w:rsidRPr="00647C5B" w:rsidRDefault="005E283C" w:rsidP="005E283C">
      <w:pPr>
        <w:rPr>
          <w:rFonts w:ascii="Times New Roman" w:hAnsi="Times New Roman" w:cs="Times New Roman"/>
          <w:lang w:val="en-US"/>
        </w:rPr>
      </w:pPr>
    </w:p>
    <w:p w:rsidR="005E283C" w:rsidRPr="00647C5B" w:rsidRDefault="005E283C" w:rsidP="005E283C">
      <w:pPr>
        <w:rPr>
          <w:rFonts w:ascii="Times New Roman" w:hAnsi="Times New Roman" w:cs="Times New Roman"/>
          <w:lang w:val="en-US"/>
        </w:rPr>
      </w:pPr>
    </w:p>
    <w:p w:rsidR="009854AA" w:rsidRDefault="009854AA">
      <w:bookmarkStart w:id="0" w:name="_GoBack"/>
      <w:bookmarkEnd w:id="0"/>
    </w:p>
    <w:sectPr w:rsidR="0098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3C"/>
    <w:rsid w:val="00002F08"/>
    <w:rsid w:val="000070D9"/>
    <w:rsid w:val="00051EB2"/>
    <w:rsid w:val="001F363A"/>
    <w:rsid w:val="00252EFC"/>
    <w:rsid w:val="004113DA"/>
    <w:rsid w:val="004A7CBA"/>
    <w:rsid w:val="00553569"/>
    <w:rsid w:val="00586290"/>
    <w:rsid w:val="005A2AF9"/>
    <w:rsid w:val="005E283C"/>
    <w:rsid w:val="00661BA0"/>
    <w:rsid w:val="006A1135"/>
    <w:rsid w:val="00752235"/>
    <w:rsid w:val="008539DD"/>
    <w:rsid w:val="009854AA"/>
    <w:rsid w:val="009C3DEA"/>
    <w:rsid w:val="00AA11DC"/>
    <w:rsid w:val="00B84519"/>
    <w:rsid w:val="00C4539D"/>
    <w:rsid w:val="00C73F2F"/>
    <w:rsid w:val="00DD4984"/>
    <w:rsid w:val="00F7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2013-02-05T04:28:00Z</dcterms:created>
  <dcterms:modified xsi:type="dcterms:W3CDTF">2013-02-05T04:28:00Z</dcterms:modified>
</cp:coreProperties>
</file>